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690A" w:rsidRDefault="00BE690A" w:rsidP="00BE690A">
      <w:r>
        <w:rPr>
          <w:noProof/>
          <w:lang w:eastAsia="es-CO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-887095</wp:posOffset>
            </wp:positionH>
            <wp:positionV relativeFrom="paragraph">
              <wp:posOffset>-660400</wp:posOffset>
            </wp:positionV>
            <wp:extent cx="1352550" cy="1393190"/>
            <wp:effectExtent l="19050" t="0" r="0" b="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2550" cy="13931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es-CO"/>
        </w:rPr>
        <w:pict>
          <v:group id="_x0000_s1026" style="position:absolute;margin-left:37.85pt;margin-top:-41.5pt;width:441.45pt;height:92.5pt;z-index:251662336;mso-position-horizontal-relative:text;mso-position-vertical-relative:text" coordorigin="1545,-95" coordsize="8829,1850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_x0000_s1027" type="#_x0000_t136" style="position:absolute;left:1545;top:-95;width:8829;height:429">
              <v:shadow on="t" opacity="52429f"/>
              <v:textpath style="font-family:&quot;Arial Black&quot;;v-text-kern:t" trim="t" fitpath="t" string="Colegio Enrique Olaya Herrera (I.E.D.) "/>
            </v:shape>
            <v:shape id="_x0000_s1028" type="#_x0000_t136" style="position:absolute;left:1545;top:644;width:8668;height:281" fillcolor="black" strokeweight=".25pt">
              <v:shadow color="#868686"/>
              <v:textpath style="font-family:&quot;Garamond&quot;;font-size:28pt;v-text-kern:t" trim="t" fitpath="t" string="Area de MATEMATICAS- ALGEBRA 1  J.TARDE"/>
            </v:shape>
            <v:shape id="_x0000_s1029" type="#_x0000_t136" style="position:absolute;left:1545;top:1045;width:4743;height:281" fillcolor="black" strokeweight=".25pt">
              <v:shadow color="#868686"/>
              <v:textpath style="font-family:&quot;Garamond&quot;;font-size:28pt;v-text-kern:t" trim="t" fitpath="t" string="Profesor Julio Estupiñan"/>
            </v:shape>
            <v:shape id="_x0000_s1030" type="#_x0000_t136" style="position:absolute;left:6613;top:1045;width:3600;height:281" fillcolor="black" strokeweight=".25pt">
              <v:shadow color="#868686"/>
              <v:textpath style="font-family:&quot;Garamond&quot;;font-size:28pt;v-text-kern:t" trim="t" fitpath="t" string="Grado OCTAVO _____"/>
            </v:shape>
            <v:shape id="_x0000_s1031" type="#_x0000_t136" style="position:absolute;left:1545;top:1515;width:8668;height:240" fillcolor="black" strokeweight=".25pt">
              <v:shadow color="#868686"/>
              <v:textpath style="font-family:&quot;Garamond&quot;;font-size:16pt;v-text-kern:t" trim="t" fitpath="t" string="Nombre (S):___________________________________"/>
            </v:shape>
          </v:group>
        </w:pict>
      </w:r>
    </w:p>
    <w:p w:rsidR="00BE690A" w:rsidRDefault="00BE690A" w:rsidP="00BE690A"/>
    <w:p w:rsidR="00BE690A" w:rsidRDefault="00BE690A" w:rsidP="00BE690A"/>
    <w:p w:rsidR="00BE690A" w:rsidRDefault="00BE690A" w:rsidP="00BE690A">
      <w:r>
        <w:rPr>
          <w:noProof/>
          <w:lang w:eastAsia="es-CO"/>
        </w:rPr>
        <w:pict>
          <v:group id="_x0000_s1032" style="position:absolute;margin-left:-47.3pt;margin-top:21.55pt;width:30pt;height:438.85pt;z-index:251663360" coordorigin="755,3218" coordsize="600,11519">
            <v:shape id="_x0000_s1033" type="#_x0000_t136" style="position:absolute;left:-4810;top:8783;width:11519;height:390;rotation:270" fillcolor="black">
              <v:shadow color="#868686"/>
              <v:textpath style="font-family:&quot;Candara&quot;;font-size:16pt;v-text-kern:t" trim="t" fitpath="t" string="www.9fisicaolaya.com"/>
            </v:shape>
            <v:shape id="_x0000_s1034" type="#_x0000_t136" style="position:absolute;left:-1248;top:12135;width:4995;height:210;rotation:270" fillcolor="black" stroked="f">
              <v:shadow color="#868686"/>
              <v:textpath style="font-family:&quot;Calibri&quot;;font-size:9pt;v-text-kern:t" trim="t" fitpath="t" string="&quot;Nadie sabe lo que tiene, hasta que lo pierde&quot; REFRAN POPULAR"/>
            </v:shape>
          </v:group>
        </w:pict>
      </w:r>
      <w:r>
        <w:t>TEMAS: FACTORIZACION CASO 1 Y 2</w:t>
      </w:r>
    </w:p>
    <w:p w:rsidR="00BE690A" w:rsidRDefault="00BE690A" w:rsidP="00BE690A">
      <w:pPr>
        <w:pStyle w:val="Prrafodelista"/>
        <w:numPr>
          <w:ilvl w:val="0"/>
          <w:numId w:val="1"/>
        </w:numPr>
        <w:rPr>
          <w:rFonts w:eastAsiaTheme="minorEastAsia"/>
          <w:i/>
          <w:sz w:val="32"/>
          <w:szCs w:val="32"/>
        </w:rPr>
      </w:pPr>
      <w:r>
        <w:rPr>
          <w:rFonts w:eastAsiaTheme="minorEastAsia"/>
          <w:i/>
          <w:sz w:val="32"/>
          <w:szCs w:val="32"/>
        </w:rPr>
        <w:t>Halla el factor común en los siguientes ejercicios:</w:t>
      </w:r>
    </w:p>
    <w:p w:rsidR="00BE690A" w:rsidRDefault="00BE690A" w:rsidP="00BE690A">
      <w:pPr>
        <w:pStyle w:val="Prrafodelista"/>
        <w:rPr>
          <w:rFonts w:eastAsiaTheme="minorEastAsia"/>
          <w:i/>
          <w:sz w:val="32"/>
          <w:szCs w:val="32"/>
        </w:rPr>
      </w:pPr>
    </w:p>
    <w:p w:rsidR="00BE690A" w:rsidRDefault="00BE690A" w:rsidP="00BE690A">
      <w:pPr>
        <w:pStyle w:val="Prrafodelista"/>
        <w:rPr>
          <w:rFonts w:eastAsiaTheme="minorEastAsia"/>
          <w:i/>
          <w:sz w:val="32"/>
          <w:szCs w:val="32"/>
        </w:rPr>
      </w:pPr>
      <w:r>
        <w:rPr>
          <w:rFonts w:eastAsiaTheme="minorEastAsia"/>
          <w:i/>
          <w:noProof/>
          <w:sz w:val="32"/>
          <w:szCs w:val="32"/>
          <w:lang w:eastAsia="es-CO"/>
        </w:rPr>
        <w:drawing>
          <wp:inline distT="0" distB="0" distL="0" distR="0">
            <wp:extent cx="5265469" cy="2921330"/>
            <wp:effectExtent l="1905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872" cy="29243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E690A" w:rsidRDefault="00BE690A" w:rsidP="00BE690A">
      <w:pPr>
        <w:pStyle w:val="Prrafodelista"/>
        <w:rPr>
          <w:rFonts w:eastAsiaTheme="minorEastAsia"/>
          <w:i/>
          <w:sz w:val="32"/>
          <w:szCs w:val="32"/>
        </w:rPr>
      </w:pPr>
    </w:p>
    <w:p w:rsidR="00BE690A" w:rsidRPr="009247D3" w:rsidRDefault="00BE690A" w:rsidP="00BE690A">
      <w:pPr>
        <w:pStyle w:val="Prrafodelista"/>
        <w:numPr>
          <w:ilvl w:val="0"/>
          <w:numId w:val="1"/>
        </w:numPr>
        <w:rPr>
          <w:rFonts w:eastAsiaTheme="minorEastAsia"/>
          <w:i/>
          <w:sz w:val="32"/>
          <w:szCs w:val="32"/>
        </w:rPr>
      </w:pPr>
      <w:r>
        <w:rPr>
          <w:rFonts w:eastAsiaTheme="minorEastAsia"/>
          <w:i/>
          <w:sz w:val="32"/>
          <w:szCs w:val="32"/>
        </w:rPr>
        <w:t>Halla el factor común por agrupación:</w:t>
      </w:r>
    </w:p>
    <w:p w:rsidR="00A13DFF" w:rsidRDefault="00BE690A">
      <w:r>
        <w:rPr>
          <w:noProof/>
          <w:lang w:eastAsia="es-CO"/>
        </w:rPr>
        <w:drawing>
          <wp:inline distT="0" distB="0" distL="0" distR="0">
            <wp:extent cx="2914155" cy="2481943"/>
            <wp:effectExtent l="19050" t="0" r="495" b="0"/>
            <wp:docPr id="5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9617" cy="24780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13DFF" w:rsidSect="00A13DF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1B32D34"/>
    <w:multiLevelType w:val="hybridMultilevel"/>
    <w:tmpl w:val="DF2631F6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hyphenationZone w:val="425"/>
  <w:characterSpacingControl w:val="doNotCompress"/>
  <w:compat/>
  <w:rsids>
    <w:rsidRoot w:val="00BE690A"/>
    <w:rsid w:val="000808C4"/>
    <w:rsid w:val="001E5417"/>
    <w:rsid w:val="0035120E"/>
    <w:rsid w:val="00856BC3"/>
    <w:rsid w:val="008A2905"/>
    <w:rsid w:val="00943A6F"/>
    <w:rsid w:val="00A13DFF"/>
    <w:rsid w:val="00BD31AD"/>
    <w:rsid w:val="00BE690A"/>
    <w:rsid w:val="00F707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690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E690A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BE69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E690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20</Words>
  <Characters>114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133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julio andres estupiñan meneses</dc:creator>
  <cp:lastModifiedBy>julio andres estupiñan meneses</cp:lastModifiedBy>
  <cp:revision>1</cp:revision>
  <dcterms:created xsi:type="dcterms:W3CDTF">2018-08-23T14:44:00Z</dcterms:created>
  <dcterms:modified xsi:type="dcterms:W3CDTF">2018-08-23T14:49:00Z</dcterms:modified>
</cp:coreProperties>
</file>